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lang w:val="en-US" w:eastAsia="zh-CN"/>
        </w:rPr>
        <w:t>农村集体经济组织借款审批单</w:t>
      </w:r>
    </w:p>
    <w:bookmarkEnd w:id="0"/>
    <w:p>
      <w:pPr>
        <w:keepNext w:val="0"/>
        <w:keepLines w:val="0"/>
        <w:pageBreakBefore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</w:rPr>
      </w:pPr>
    </w:p>
    <w:tbl>
      <w:tblPr>
        <w:tblStyle w:val="2"/>
        <w:tblW w:w="9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6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借款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单位名称（盖章）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借款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借款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借款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人员姓名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借款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人员身份证号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借款事由：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双方约定还款日期：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理事长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监事长意见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3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代理机构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主任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6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</w:rPr>
        <w:t>注：本表一式三份，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  <w:t>联合社、合作社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eastAsia="zh-CN"/>
        </w:rPr>
        <w:t>区会计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  <w:lang w:val="en-US" w:eastAsia="zh-CN"/>
        </w:rPr>
        <w:t>代理机构主管会计</w:t>
      </w:r>
      <w:r>
        <w:rPr>
          <w:rFonts w:hint="default" w:ascii="Times New Roman" w:hAnsi="Times New Roman" w:eastAsia="仿宋_GB2312" w:cs="Times New Roman"/>
          <w:color w:val="000000"/>
          <w:spacing w:val="-11"/>
          <w:sz w:val="32"/>
          <w:szCs w:val="32"/>
          <w:highlight w:val="none"/>
        </w:rPr>
        <w:t>一份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5662B"/>
    <w:rsid w:val="1BA5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2024-12-31T02:53:00Z</dcterms:created>
  <dc:creator>符通</dc:creator>
  <cp:lastModifiedBy>符通</cp:lastModifiedBy>
  <dcterms:modified xsi:type="dcterms:W3CDTF">2024-12-31T02:54:04Z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